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61C00" w14:textId="73520269" w:rsidR="006535D2" w:rsidRPr="008D6913" w:rsidRDefault="281A2B66" w:rsidP="086390F7">
      <w:pPr>
        <w:pStyle w:val="Ttulo1"/>
        <w:spacing w:before="80"/>
        <w:ind w:left="2596" w:right="2431"/>
        <w:jc w:val="center"/>
        <w:rPr>
          <w:rFonts w:ascii="Times New Roman" w:eastAsia="Arial Nova" w:hAnsi="Times New Roman" w:cs="Times New Roman"/>
          <w:b/>
          <w:bCs/>
          <w:color w:val="auto"/>
          <w:sz w:val="24"/>
          <w:szCs w:val="24"/>
          <w:lang w:val="pt"/>
        </w:rPr>
      </w:pPr>
      <w:r w:rsidRPr="008D6913">
        <w:rPr>
          <w:rFonts w:ascii="Times New Roman" w:eastAsia="Arial Nova" w:hAnsi="Times New Roman" w:cs="Times New Roman"/>
          <w:b/>
          <w:bCs/>
          <w:color w:val="auto"/>
          <w:sz w:val="24"/>
          <w:szCs w:val="24"/>
          <w:lang w:val="pt"/>
        </w:rPr>
        <w:t xml:space="preserve">ANEXO I </w:t>
      </w:r>
    </w:p>
    <w:p w14:paraId="143D9BFC" w14:textId="6E342CD0" w:rsidR="006535D2" w:rsidRPr="008D6913" w:rsidRDefault="281A2B66" w:rsidP="2C1762A9">
      <w:pPr>
        <w:pStyle w:val="Ttulo1"/>
        <w:spacing w:before="80"/>
        <w:ind w:left="2596" w:right="2431"/>
        <w:jc w:val="center"/>
        <w:rPr>
          <w:rFonts w:ascii="Times New Roman" w:eastAsia="Arial Nova" w:hAnsi="Times New Roman" w:cs="Times New Roman"/>
          <w:b/>
          <w:bCs/>
          <w:color w:val="auto"/>
          <w:sz w:val="24"/>
          <w:szCs w:val="24"/>
          <w:lang w:val="pt"/>
        </w:rPr>
      </w:pPr>
      <w:r w:rsidRPr="008D6913">
        <w:rPr>
          <w:rFonts w:ascii="Times New Roman" w:eastAsia="Arial Nova" w:hAnsi="Times New Roman" w:cs="Times New Roman"/>
          <w:b/>
          <w:bCs/>
          <w:color w:val="auto"/>
          <w:sz w:val="24"/>
          <w:szCs w:val="24"/>
          <w:lang w:val="pt"/>
        </w:rPr>
        <w:t xml:space="preserve">CATEGORIAS </w:t>
      </w:r>
    </w:p>
    <w:p w14:paraId="79A07DB5" w14:textId="666BC339" w:rsidR="006535D2" w:rsidRPr="008D6913" w:rsidRDefault="006535D2" w:rsidP="2C1762A9">
      <w:pPr>
        <w:spacing w:before="9" w:after="0"/>
        <w:rPr>
          <w:rFonts w:ascii="Times New Roman" w:eastAsia="Arial Nova" w:hAnsi="Times New Roman" w:cs="Times New Roman"/>
          <w:sz w:val="24"/>
          <w:szCs w:val="24"/>
          <w:lang w:val="pt"/>
        </w:rPr>
      </w:pPr>
    </w:p>
    <w:p w14:paraId="061FFE1F" w14:textId="14491FA3" w:rsidR="006535D2" w:rsidRPr="008D6913" w:rsidRDefault="281A2B66" w:rsidP="00CF2471">
      <w:pPr>
        <w:pStyle w:val="Ttulo1"/>
        <w:numPr>
          <w:ilvl w:val="0"/>
          <w:numId w:val="1"/>
        </w:numPr>
        <w:tabs>
          <w:tab w:val="left" w:pos="665"/>
        </w:tabs>
        <w:spacing w:before="1"/>
        <w:rPr>
          <w:rFonts w:ascii="Times New Roman" w:eastAsia="Arial Nova" w:hAnsi="Times New Roman" w:cs="Times New Roman"/>
          <w:b/>
          <w:bCs/>
          <w:color w:val="auto"/>
          <w:sz w:val="24"/>
          <w:szCs w:val="24"/>
          <w:lang w:val="pt"/>
        </w:rPr>
      </w:pPr>
      <w:r w:rsidRPr="008D6913">
        <w:rPr>
          <w:rFonts w:ascii="Times New Roman" w:eastAsia="Arial Nova" w:hAnsi="Times New Roman" w:cs="Times New Roman"/>
          <w:b/>
          <w:bCs/>
          <w:color w:val="auto"/>
          <w:sz w:val="24"/>
          <w:szCs w:val="24"/>
          <w:lang w:val="pt"/>
        </w:rPr>
        <w:t>RECURSOS DO EDITAL</w:t>
      </w:r>
    </w:p>
    <w:p w14:paraId="6D8E83A4" w14:textId="77777777" w:rsidR="006864AB" w:rsidRDefault="006864AB" w:rsidP="2C1762A9">
      <w:pPr>
        <w:pStyle w:val="Ttulo1"/>
        <w:tabs>
          <w:tab w:val="left" w:pos="665"/>
        </w:tabs>
        <w:spacing w:before="1"/>
        <w:rPr>
          <w:rFonts w:ascii="Times New Roman" w:eastAsia="Arial Nova" w:hAnsi="Times New Roman" w:cs="Times New Roman"/>
          <w:color w:val="auto"/>
          <w:sz w:val="24"/>
          <w:szCs w:val="24"/>
          <w:lang w:val="pt"/>
        </w:rPr>
      </w:pPr>
    </w:p>
    <w:p w14:paraId="7042721D" w14:textId="505BD1DA" w:rsidR="006535D2" w:rsidRPr="008D6913" w:rsidRDefault="281A2B66" w:rsidP="2C1762A9">
      <w:pPr>
        <w:pStyle w:val="Ttulo1"/>
        <w:tabs>
          <w:tab w:val="left" w:pos="665"/>
        </w:tabs>
        <w:spacing w:before="1"/>
        <w:rPr>
          <w:rFonts w:ascii="Times New Roman" w:eastAsia="Arial Nova" w:hAnsi="Times New Roman" w:cs="Times New Roman"/>
          <w:color w:val="auto"/>
          <w:sz w:val="24"/>
          <w:szCs w:val="24"/>
          <w:lang w:val="pt"/>
        </w:rPr>
      </w:pPr>
      <w:r w:rsidRPr="008D6913">
        <w:rPr>
          <w:rFonts w:ascii="Times New Roman" w:eastAsia="Arial Nova" w:hAnsi="Times New Roman" w:cs="Times New Roman"/>
          <w:color w:val="auto"/>
          <w:sz w:val="24"/>
          <w:szCs w:val="24"/>
          <w:lang w:val="pt"/>
        </w:rPr>
        <w:t xml:space="preserve">O presente edital possui valor total de R$ </w:t>
      </w:r>
      <w:r w:rsidR="00ED49A4" w:rsidRPr="008D6913">
        <w:rPr>
          <w:rFonts w:ascii="Times New Roman" w:eastAsia="Arial Nova" w:hAnsi="Times New Roman" w:cs="Times New Roman"/>
          <w:color w:val="auto"/>
          <w:sz w:val="24"/>
          <w:szCs w:val="24"/>
        </w:rPr>
        <w:t>51.081,43 (cinquenta e um mil oitenta e um reais e quarenta e três centavos)</w:t>
      </w:r>
      <w:r w:rsidRPr="008D6913">
        <w:rPr>
          <w:rFonts w:ascii="Times New Roman" w:eastAsia="Arial Nova" w:hAnsi="Times New Roman" w:cs="Times New Roman"/>
          <w:color w:val="auto"/>
          <w:sz w:val="24"/>
          <w:szCs w:val="24"/>
          <w:lang w:val="pt"/>
        </w:rPr>
        <w:t>.</w:t>
      </w:r>
    </w:p>
    <w:p w14:paraId="209D034D" w14:textId="2E9A103B" w:rsidR="00CF2471" w:rsidRPr="008D6913" w:rsidRDefault="281A2B66" w:rsidP="00CF2471">
      <w:pPr>
        <w:pStyle w:val="Ttulo1"/>
        <w:tabs>
          <w:tab w:val="left" w:pos="665"/>
        </w:tabs>
        <w:spacing w:before="1"/>
        <w:rPr>
          <w:rFonts w:ascii="Times New Roman" w:eastAsia="Arial Nova" w:hAnsi="Times New Roman" w:cs="Times New Roman"/>
          <w:color w:val="000000" w:themeColor="text1"/>
          <w:sz w:val="24"/>
          <w:szCs w:val="24"/>
          <w:lang w:val="pt"/>
        </w:rPr>
      </w:pPr>
      <w:r w:rsidRPr="008D6913">
        <w:rPr>
          <w:rFonts w:ascii="Times New Roman" w:eastAsia="Arial Nova" w:hAnsi="Times New Roman" w:cs="Times New Roman"/>
          <w:color w:val="000000" w:themeColor="text1"/>
          <w:sz w:val="24"/>
          <w:szCs w:val="24"/>
          <w:lang w:val="pt"/>
        </w:rPr>
        <w:t xml:space="preserve">Serão </w:t>
      </w:r>
      <w:r w:rsidRPr="008D6913">
        <w:rPr>
          <w:rFonts w:ascii="Times New Roman" w:eastAsia="Arial Nova" w:hAnsi="Times New Roman" w:cs="Times New Roman"/>
          <w:color w:val="auto"/>
          <w:sz w:val="24"/>
          <w:szCs w:val="24"/>
          <w:lang w:val="pt"/>
        </w:rPr>
        <w:t>disponibilizadas</w:t>
      </w:r>
      <w:r w:rsidR="0000640D" w:rsidRPr="008D6913">
        <w:rPr>
          <w:rFonts w:ascii="Times New Roman" w:eastAsia="Arial Nova" w:hAnsi="Times New Roman" w:cs="Times New Roman"/>
          <w:color w:val="auto"/>
          <w:sz w:val="24"/>
          <w:szCs w:val="24"/>
          <w:lang w:val="pt"/>
        </w:rPr>
        <w:t xml:space="preserve"> </w:t>
      </w:r>
      <w:r w:rsidR="00ED49A4" w:rsidRPr="008D6913">
        <w:rPr>
          <w:rFonts w:ascii="Times New Roman" w:eastAsia="Arial Nova" w:hAnsi="Times New Roman" w:cs="Times New Roman"/>
          <w:color w:val="auto"/>
          <w:sz w:val="24"/>
          <w:szCs w:val="24"/>
          <w:lang w:val="pt"/>
        </w:rPr>
        <w:t>12 (doze)</w:t>
      </w:r>
      <w:r w:rsidRPr="008D6913">
        <w:rPr>
          <w:rFonts w:ascii="Times New Roman" w:eastAsia="Arial Nova" w:hAnsi="Times New Roman" w:cs="Times New Roman"/>
          <w:color w:val="auto"/>
          <w:sz w:val="24"/>
          <w:szCs w:val="24"/>
          <w:lang w:val="pt"/>
        </w:rPr>
        <w:t xml:space="preserve"> vagas com valor de R$ </w:t>
      </w:r>
      <w:r w:rsidR="0000640D" w:rsidRPr="008D6913">
        <w:rPr>
          <w:rFonts w:ascii="Times New Roman" w:eastAsia="Arial Nova" w:hAnsi="Times New Roman" w:cs="Times New Roman"/>
          <w:color w:val="auto"/>
          <w:sz w:val="24"/>
          <w:szCs w:val="24"/>
          <w:lang w:val="pt"/>
        </w:rPr>
        <w:t>4.256,77</w:t>
      </w:r>
      <w:r w:rsidR="004F1BC8" w:rsidRPr="008D6913">
        <w:rPr>
          <w:rFonts w:ascii="Times New Roman" w:eastAsia="Arial Nova" w:hAnsi="Times New Roman" w:cs="Times New Roman"/>
          <w:color w:val="auto"/>
          <w:sz w:val="24"/>
          <w:szCs w:val="24"/>
          <w:lang w:val="pt"/>
        </w:rPr>
        <w:t xml:space="preserve"> (quatro mil duzentos e cinquenta e seis reais e setenta e sete centavos) </w:t>
      </w:r>
      <w:r w:rsidRPr="008D6913">
        <w:rPr>
          <w:rFonts w:ascii="Times New Roman" w:eastAsia="Arial Nova" w:hAnsi="Times New Roman" w:cs="Times New Roman"/>
          <w:color w:val="auto"/>
          <w:sz w:val="24"/>
          <w:szCs w:val="24"/>
          <w:lang w:val="pt"/>
        </w:rPr>
        <w:t>cada.</w:t>
      </w:r>
    </w:p>
    <w:p w14:paraId="20ED26AD" w14:textId="08E1DA7C" w:rsidR="006535D2" w:rsidRPr="008D6913" w:rsidRDefault="006535D2" w:rsidP="2C1762A9">
      <w:pPr>
        <w:spacing w:before="2" w:after="0"/>
        <w:rPr>
          <w:rFonts w:ascii="Times New Roman" w:eastAsia="Arial Nova" w:hAnsi="Times New Roman" w:cs="Times New Roman"/>
          <w:sz w:val="24"/>
          <w:szCs w:val="24"/>
          <w:lang w:val="pt"/>
        </w:rPr>
      </w:pPr>
    </w:p>
    <w:p w14:paraId="7932A8B1" w14:textId="227B9947" w:rsidR="006535D2" w:rsidRPr="008D6913" w:rsidRDefault="00230A01" w:rsidP="2C1762A9">
      <w:pPr>
        <w:pStyle w:val="Ttulo1"/>
        <w:tabs>
          <w:tab w:val="left" w:pos="665"/>
        </w:tabs>
        <w:spacing w:before="0"/>
        <w:ind w:left="670" w:hanging="245"/>
        <w:rPr>
          <w:rFonts w:ascii="Times New Roman" w:eastAsia="Arial Nova" w:hAnsi="Times New Roman" w:cs="Times New Roman"/>
          <w:b/>
          <w:bCs/>
          <w:color w:val="auto"/>
          <w:sz w:val="24"/>
          <w:szCs w:val="24"/>
          <w:lang w:val="pt"/>
        </w:rPr>
      </w:pPr>
      <w:r w:rsidRPr="008D6913">
        <w:rPr>
          <w:rFonts w:ascii="Times New Roman" w:eastAsia="Arial Nova" w:hAnsi="Times New Roman" w:cs="Times New Roman"/>
          <w:b/>
          <w:bCs/>
          <w:color w:val="auto"/>
          <w:sz w:val="24"/>
          <w:szCs w:val="24"/>
          <w:lang w:val="pt"/>
        </w:rPr>
        <w:t>2</w:t>
      </w:r>
      <w:r w:rsidR="281A2B66" w:rsidRPr="008D6913">
        <w:rPr>
          <w:rFonts w:ascii="Times New Roman" w:eastAsia="Arial Nova" w:hAnsi="Times New Roman" w:cs="Times New Roman"/>
          <w:b/>
          <w:bCs/>
          <w:color w:val="auto"/>
          <w:sz w:val="24"/>
          <w:szCs w:val="24"/>
          <w:lang w:val="pt"/>
        </w:rPr>
        <w:t>.</w:t>
      </w:r>
      <w:r w:rsidR="281A2B66" w:rsidRPr="008D6913">
        <w:rPr>
          <w:rFonts w:ascii="Times New Roman" w:eastAsia="Arial Nova" w:hAnsi="Times New Roman" w:cs="Times New Roman"/>
          <w:color w:val="auto"/>
          <w:sz w:val="24"/>
          <w:szCs w:val="24"/>
          <w:lang w:val="pt"/>
        </w:rPr>
        <w:t xml:space="preserve">  </w:t>
      </w:r>
      <w:r w:rsidR="281A2B66" w:rsidRPr="008D6913">
        <w:rPr>
          <w:rFonts w:ascii="Times New Roman" w:eastAsia="Arial Nova" w:hAnsi="Times New Roman" w:cs="Times New Roman"/>
          <w:b/>
          <w:bCs/>
          <w:color w:val="auto"/>
          <w:sz w:val="24"/>
          <w:szCs w:val="24"/>
          <w:lang w:val="pt"/>
        </w:rPr>
        <w:t>DISTRIBUIÇÃO DE VAGAS E VALORES</w:t>
      </w:r>
    </w:p>
    <w:p w14:paraId="1F4EBCED" w14:textId="56077E1E" w:rsidR="006535D2" w:rsidRPr="008D6913" w:rsidRDefault="281A2B66" w:rsidP="2C1762A9">
      <w:pPr>
        <w:spacing w:before="2" w:after="0"/>
        <w:rPr>
          <w:rFonts w:ascii="Times New Roman" w:eastAsia="Arial Nova" w:hAnsi="Times New Roman" w:cs="Times New Roman"/>
          <w:b/>
          <w:bCs/>
          <w:sz w:val="24"/>
          <w:szCs w:val="24"/>
          <w:lang w:val="pt"/>
        </w:rPr>
      </w:pPr>
      <w:r w:rsidRPr="008D6913">
        <w:rPr>
          <w:rFonts w:ascii="Times New Roman" w:eastAsia="Arial Nova" w:hAnsi="Times New Roman" w:cs="Times New Roman"/>
          <w:b/>
          <w:bCs/>
          <w:sz w:val="24"/>
          <w:szCs w:val="24"/>
          <w:lang w:val="pt"/>
        </w:rPr>
        <w:t xml:space="preserve"> </w:t>
      </w:r>
    </w:p>
    <w:tbl>
      <w:tblPr>
        <w:tblStyle w:val="Tabelacomgrade"/>
        <w:tblW w:w="8114" w:type="dxa"/>
        <w:tblLayout w:type="fixed"/>
        <w:tblLook w:val="04A0" w:firstRow="1" w:lastRow="0" w:firstColumn="1" w:lastColumn="0" w:noHBand="0" w:noVBand="1"/>
      </w:tblPr>
      <w:tblGrid>
        <w:gridCol w:w="1455"/>
        <w:gridCol w:w="1254"/>
        <w:gridCol w:w="1263"/>
        <w:gridCol w:w="1534"/>
        <w:gridCol w:w="1348"/>
        <w:gridCol w:w="1260"/>
      </w:tblGrid>
      <w:tr w:rsidR="00C8055D" w:rsidRPr="008D6913" w14:paraId="4697A239" w14:textId="77777777" w:rsidTr="00C8055D">
        <w:trPr>
          <w:trHeight w:val="300"/>
        </w:trPr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E66485" w14:textId="1C14F35C" w:rsidR="00C8055D" w:rsidRPr="008D6913" w:rsidRDefault="00C8055D" w:rsidP="2C1762A9">
            <w:pPr>
              <w:jc w:val="center"/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  <w:lang w:val="pt"/>
              </w:rPr>
            </w:pPr>
            <w:r w:rsidRPr="008D6913"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  <w:lang w:val="pt"/>
              </w:rPr>
              <w:t>Vagas ampla concorrência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0C8D0D" w14:textId="63C103E9" w:rsidR="00C8055D" w:rsidRPr="008D6913" w:rsidRDefault="00C8055D" w:rsidP="2C1762A9">
            <w:pPr>
              <w:jc w:val="center"/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  <w:lang w:val="pt"/>
              </w:rPr>
            </w:pPr>
            <w:r w:rsidRPr="008D6913"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  <w:lang w:val="pt"/>
              </w:rPr>
              <w:t>Cotas pessoas negras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EF669D" w14:textId="3A9A1CE1" w:rsidR="00C8055D" w:rsidRPr="008D6913" w:rsidRDefault="00C8055D" w:rsidP="2C1762A9">
            <w:pPr>
              <w:jc w:val="center"/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  <w:lang w:val="pt"/>
              </w:rPr>
            </w:pPr>
            <w:r w:rsidRPr="008D6913"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  <w:lang w:val="pt"/>
              </w:rPr>
              <w:t>Cotas PCD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5B93E2" w14:textId="4071FD5A" w:rsidR="00C8055D" w:rsidRPr="008D6913" w:rsidRDefault="00C8055D" w:rsidP="2C1762A9">
            <w:pPr>
              <w:jc w:val="center"/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  <w:lang w:val="pt"/>
              </w:rPr>
            </w:pPr>
            <w:r w:rsidRPr="008D6913"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  <w:lang w:val="pt"/>
              </w:rPr>
              <w:t>Total de vagas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B452E0" w14:textId="61654480" w:rsidR="00C8055D" w:rsidRPr="008D6913" w:rsidRDefault="00C8055D" w:rsidP="2C1762A9">
            <w:pPr>
              <w:jc w:val="center"/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  <w:lang w:val="pt"/>
              </w:rPr>
            </w:pPr>
            <w:r w:rsidRPr="008D6913"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  <w:lang w:val="pt"/>
              </w:rPr>
              <w:t>Valor do prêmio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915612" w14:textId="2621D4DE" w:rsidR="00C8055D" w:rsidRPr="008D6913" w:rsidRDefault="00C8055D" w:rsidP="2C1762A9">
            <w:pPr>
              <w:jc w:val="center"/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  <w:lang w:val="pt"/>
              </w:rPr>
            </w:pPr>
            <w:r w:rsidRPr="008D6913">
              <w:rPr>
                <w:rFonts w:ascii="Times New Roman" w:eastAsia="Arial Nova" w:hAnsi="Times New Roman" w:cs="Times New Roman"/>
                <w:b/>
                <w:bCs/>
                <w:sz w:val="24"/>
                <w:szCs w:val="24"/>
                <w:lang w:val="pt"/>
              </w:rPr>
              <w:t>Valor total</w:t>
            </w:r>
          </w:p>
        </w:tc>
      </w:tr>
      <w:tr w:rsidR="00C8055D" w:rsidRPr="008D6913" w14:paraId="227BDB0C" w14:textId="77777777" w:rsidTr="00C8055D">
        <w:trPr>
          <w:trHeight w:val="300"/>
        </w:trPr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2D39A3" w14:textId="3FD7D6B8" w:rsidR="00C8055D" w:rsidRPr="008D6913" w:rsidRDefault="00925423" w:rsidP="2C1762A9">
            <w:pPr>
              <w:rPr>
                <w:rFonts w:ascii="Times New Roman" w:eastAsia="Arial Nova" w:hAnsi="Times New Roman" w:cs="Times New Roman"/>
                <w:sz w:val="24"/>
                <w:szCs w:val="24"/>
                <w:lang w:val="pt"/>
              </w:rPr>
            </w:pPr>
            <w:r>
              <w:rPr>
                <w:rFonts w:ascii="Times New Roman" w:eastAsia="Arial Nova" w:hAnsi="Times New Roman" w:cs="Times New Roman"/>
                <w:sz w:val="24"/>
                <w:szCs w:val="24"/>
                <w:lang w:val="pt"/>
              </w:rPr>
              <w:t>7</w:t>
            </w:r>
            <w:r w:rsidR="00C8055D" w:rsidRPr="008D6913">
              <w:rPr>
                <w:rFonts w:ascii="Times New Roman" w:eastAsia="Arial Nova" w:hAnsi="Times New Roman" w:cs="Times New Roman"/>
                <w:sz w:val="24"/>
                <w:szCs w:val="24"/>
                <w:lang w:val="pt"/>
              </w:rPr>
              <w:t xml:space="preserve"> (</w:t>
            </w:r>
            <w:r>
              <w:rPr>
                <w:rFonts w:ascii="Times New Roman" w:eastAsia="Arial Nova" w:hAnsi="Times New Roman" w:cs="Times New Roman"/>
                <w:sz w:val="24"/>
                <w:szCs w:val="24"/>
                <w:lang w:val="pt"/>
              </w:rPr>
              <w:t>sete</w:t>
            </w:r>
            <w:r w:rsidR="00C8055D" w:rsidRPr="008D6913">
              <w:rPr>
                <w:rFonts w:ascii="Times New Roman" w:eastAsia="Arial Nova" w:hAnsi="Times New Roman" w:cs="Times New Roman"/>
                <w:sz w:val="24"/>
                <w:szCs w:val="24"/>
                <w:lang w:val="pt"/>
              </w:rPr>
              <w:t>)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FF7976" w14:textId="3BC83D59" w:rsidR="00C8055D" w:rsidRPr="008D6913" w:rsidRDefault="00925423" w:rsidP="2C1762A9">
            <w:pPr>
              <w:rPr>
                <w:rFonts w:ascii="Times New Roman" w:eastAsia="Arial Nova" w:hAnsi="Times New Roman" w:cs="Times New Roman"/>
                <w:sz w:val="24"/>
                <w:szCs w:val="24"/>
                <w:lang w:val="pt"/>
              </w:rPr>
            </w:pPr>
            <w:r>
              <w:rPr>
                <w:rFonts w:ascii="Times New Roman" w:eastAsia="Arial Nova" w:hAnsi="Times New Roman" w:cs="Times New Roman"/>
                <w:sz w:val="24"/>
                <w:szCs w:val="24"/>
                <w:lang w:val="pt"/>
              </w:rPr>
              <w:t>4</w:t>
            </w:r>
            <w:r w:rsidR="00C8055D" w:rsidRPr="008D6913">
              <w:rPr>
                <w:rFonts w:ascii="Times New Roman" w:eastAsia="Arial Nova" w:hAnsi="Times New Roman" w:cs="Times New Roman"/>
                <w:sz w:val="24"/>
                <w:szCs w:val="24"/>
                <w:lang w:val="pt"/>
              </w:rPr>
              <w:t xml:space="preserve"> (</w:t>
            </w:r>
            <w:r>
              <w:rPr>
                <w:rFonts w:ascii="Times New Roman" w:eastAsia="Arial Nova" w:hAnsi="Times New Roman" w:cs="Times New Roman"/>
                <w:sz w:val="24"/>
                <w:szCs w:val="24"/>
                <w:lang w:val="pt"/>
              </w:rPr>
              <w:t>quatro</w:t>
            </w:r>
            <w:r w:rsidR="00C8055D">
              <w:rPr>
                <w:rFonts w:ascii="Times New Roman" w:eastAsia="Arial Nova" w:hAnsi="Times New Roman" w:cs="Times New Roman"/>
                <w:sz w:val="24"/>
                <w:szCs w:val="24"/>
                <w:lang w:val="pt"/>
              </w:rPr>
              <w:t>)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2FC3A4" w14:textId="5FE0419C" w:rsidR="00C8055D" w:rsidRPr="008D6913" w:rsidRDefault="00C8055D" w:rsidP="2C1762A9">
            <w:pPr>
              <w:rPr>
                <w:rFonts w:ascii="Times New Roman" w:eastAsia="Arial Nova" w:hAnsi="Times New Roman" w:cs="Times New Roman"/>
                <w:sz w:val="24"/>
                <w:szCs w:val="24"/>
                <w:lang w:val="pt"/>
              </w:rPr>
            </w:pPr>
            <w:r w:rsidRPr="008D6913">
              <w:rPr>
                <w:rFonts w:ascii="Times New Roman" w:eastAsia="Arial Nova" w:hAnsi="Times New Roman" w:cs="Times New Roman"/>
                <w:sz w:val="24"/>
                <w:szCs w:val="24"/>
                <w:lang w:val="pt"/>
              </w:rPr>
              <w:t>1 (um)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4ADA71" w14:textId="72DD85AE" w:rsidR="00C8055D" w:rsidRPr="008D6913" w:rsidRDefault="00C8055D" w:rsidP="2C1762A9">
            <w:pPr>
              <w:rPr>
                <w:rFonts w:ascii="Times New Roman" w:eastAsia="Arial Nova" w:hAnsi="Times New Roman" w:cs="Times New Roman"/>
                <w:sz w:val="24"/>
                <w:szCs w:val="24"/>
                <w:lang w:val="pt"/>
              </w:rPr>
            </w:pPr>
            <w:r w:rsidRPr="008D6913">
              <w:rPr>
                <w:rFonts w:ascii="Times New Roman" w:eastAsia="Arial Nova" w:hAnsi="Times New Roman" w:cs="Times New Roman"/>
                <w:sz w:val="24"/>
                <w:szCs w:val="24"/>
                <w:lang w:val="pt"/>
              </w:rPr>
              <w:t>12 (doze)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7037F7" w14:textId="75833611" w:rsidR="00C8055D" w:rsidRPr="008D6913" w:rsidRDefault="00C8055D" w:rsidP="2C1762A9">
            <w:pPr>
              <w:rPr>
                <w:rFonts w:ascii="Times New Roman" w:eastAsia="Arial Nova" w:hAnsi="Times New Roman" w:cs="Times New Roman"/>
                <w:sz w:val="24"/>
                <w:szCs w:val="24"/>
                <w:lang w:val="pt"/>
              </w:rPr>
            </w:pPr>
            <w:r w:rsidRPr="008D6913">
              <w:rPr>
                <w:rFonts w:ascii="Times New Roman" w:eastAsia="Arial Nova" w:hAnsi="Times New Roman" w:cs="Times New Roman"/>
                <w:sz w:val="24"/>
                <w:szCs w:val="24"/>
                <w:lang w:val="pt"/>
              </w:rPr>
              <w:t>R$ 4.256,77 (quatro mil duzentos e cinquenta e seis reais e setenta e sete centavos)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B13DB6" w14:textId="77CF1A2F" w:rsidR="00C8055D" w:rsidRPr="008D6913" w:rsidRDefault="00C8055D" w:rsidP="2C1762A9">
            <w:pPr>
              <w:rPr>
                <w:rFonts w:ascii="Times New Roman" w:eastAsia="Arial Nova" w:hAnsi="Times New Roman" w:cs="Times New Roman"/>
                <w:sz w:val="24"/>
                <w:szCs w:val="24"/>
                <w:lang w:val="pt"/>
              </w:rPr>
            </w:pPr>
            <w:r w:rsidRPr="008D6913">
              <w:rPr>
                <w:rFonts w:ascii="Times New Roman" w:eastAsia="Arial Nova" w:hAnsi="Times New Roman" w:cs="Times New Roman"/>
                <w:sz w:val="24"/>
                <w:szCs w:val="24"/>
                <w:lang w:val="pt"/>
              </w:rPr>
              <w:t xml:space="preserve">R$ </w:t>
            </w:r>
            <w:r w:rsidRPr="008D6913">
              <w:rPr>
                <w:rFonts w:ascii="Times New Roman" w:eastAsia="Arial Nova" w:hAnsi="Times New Roman" w:cs="Times New Roman"/>
                <w:sz w:val="24"/>
                <w:szCs w:val="24"/>
              </w:rPr>
              <w:t>51.081,43 (cinquenta e um mil oitenta e um reais e quarenta e três centavos)</w:t>
            </w:r>
          </w:p>
        </w:tc>
      </w:tr>
    </w:tbl>
    <w:p w14:paraId="21B3C1CB" w14:textId="77777777" w:rsidR="008578D9" w:rsidRDefault="008578D9" w:rsidP="008578D9">
      <w:pPr>
        <w:spacing w:after="0" w:line="276" w:lineRule="auto"/>
        <w:ind w:right="25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pt"/>
        </w:rPr>
      </w:pPr>
    </w:p>
    <w:p w14:paraId="4C2C1DC3" w14:textId="77777777" w:rsidR="008578D9" w:rsidRPr="008578D9" w:rsidRDefault="008578D9" w:rsidP="008578D9">
      <w:pPr>
        <w:spacing w:after="200"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pt"/>
        </w:rPr>
      </w:pPr>
      <w:r w:rsidRPr="008578D9">
        <w:rPr>
          <w:rFonts w:ascii="Times New Roman" w:eastAsia="Calibri" w:hAnsi="Times New Roman" w:cs="Times New Roman"/>
          <w:b/>
          <w:bCs/>
          <w:sz w:val="24"/>
          <w:szCs w:val="24"/>
        </w:rPr>
        <w:t>COTAS DE ACORDO COM O DISPOSTO NO ART. 6º DA IN 10/2023:</w:t>
      </w:r>
    </w:p>
    <w:p w14:paraId="537EA63E" w14:textId="77777777" w:rsidR="008578D9" w:rsidRPr="008578D9" w:rsidRDefault="008578D9" w:rsidP="008578D9">
      <w:pPr>
        <w:shd w:val="clear" w:color="auto" w:fill="FFFFFF" w:themeFill="background1"/>
        <w:spacing w:after="300"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pt"/>
        </w:rPr>
      </w:pPr>
      <w:r w:rsidRPr="008578D9">
        <w:rPr>
          <w:rFonts w:ascii="Times New Roman" w:eastAsia="Calibri" w:hAnsi="Times New Roman" w:cs="Times New Roman"/>
          <w:sz w:val="24"/>
          <w:szCs w:val="24"/>
        </w:rPr>
        <w:t>Art. 6º Ficam garantidas cotas em todos os editais de fomento realizados com recursos da Lei nº 14.399, de 2022, de no mínimo:</w:t>
      </w:r>
    </w:p>
    <w:p w14:paraId="3CBC81A6" w14:textId="7FDB7F80" w:rsidR="008578D9" w:rsidRPr="008578D9" w:rsidRDefault="008578D9" w:rsidP="008578D9">
      <w:pPr>
        <w:shd w:val="clear" w:color="auto" w:fill="FFFFFF" w:themeFill="background1"/>
        <w:spacing w:after="300"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pt"/>
        </w:rPr>
      </w:pPr>
      <w:r w:rsidRPr="008578D9">
        <w:rPr>
          <w:rFonts w:ascii="Times New Roman" w:eastAsia="Calibri" w:hAnsi="Times New Roman" w:cs="Times New Roman"/>
          <w:sz w:val="24"/>
          <w:szCs w:val="24"/>
        </w:rPr>
        <w:t xml:space="preserve">I - </w:t>
      </w:r>
      <w:r w:rsidR="0037436A" w:rsidRPr="008578D9">
        <w:rPr>
          <w:rFonts w:ascii="Times New Roman" w:eastAsia="Calibri" w:hAnsi="Times New Roman" w:cs="Times New Roman"/>
          <w:sz w:val="24"/>
          <w:szCs w:val="24"/>
        </w:rPr>
        <w:t>Vinte e cinco</w:t>
      </w:r>
      <w:r w:rsidRPr="008578D9">
        <w:rPr>
          <w:rFonts w:ascii="Times New Roman" w:eastAsia="Calibri" w:hAnsi="Times New Roman" w:cs="Times New Roman"/>
          <w:sz w:val="24"/>
          <w:szCs w:val="24"/>
        </w:rPr>
        <w:t xml:space="preserve"> por cento das vagas para pessoas negras (pretas ou pardas);</w:t>
      </w:r>
    </w:p>
    <w:p w14:paraId="26C69114" w14:textId="6F5E65C5" w:rsidR="008578D9" w:rsidRPr="008578D9" w:rsidRDefault="008578D9" w:rsidP="008578D9">
      <w:pPr>
        <w:shd w:val="clear" w:color="auto" w:fill="FFFFFF" w:themeFill="background1"/>
        <w:spacing w:after="300"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pt"/>
        </w:rPr>
      </w:pPr>
      <w:r w:rsidRPr="008578D9">
        <w:rPr>
          <w:rFonts w:ascii="Times New Roman" w:eastAsia="Calibri" w:hAnsi="Times New Roman" w:cs="Times New Roman"/>
          <w:sz w:val="24"/>
          <w:szCs w:val="24"/>
        </w:rPr>
        <w:t xml:space="preserve">II - </w:t>
      </w:r>
      <w:r w:rsidR="0037436A" w:rsidRPr="008578D9">
        <w:rPr>
          <w:rFonts w:ascii="Times New Roman" w:eastAsia="Calibri" w:hAnsi="Times New Roman" w:cs="Times New Roman"/>
          <w:sz w:val="24"/>
          <w:szCs w:val="24"/>
        </w:rPr>
        <w:t>Dez</w:t>
      </w:r>
      <w:r w:rsidRPr="008578D9">
        <w:rPr>
          <w:rFonts w:ascii="Times New Roman" w:eastAsia="Calibri" w:hAnsi="Times New Roman" w:cs="Times New Roman"/>
          <w:sz w:val="24"/>
          <w:szCs w:val="24"/>
        </w:rPr>
        <w:t xml:space="preserve"> por cento das vagas para pessoas indígenas; e</w:t>
      </w:r>
    </w:p>
    <w:p w14:paraId="2AB86297" w14:textId="458D5ACD" w:rsidR="008578D9" w:rsidRPr="008578D9" w:rsidRDefault="008578D9" w:rsidP="008578D9">
      <w:pPr>
        <w:shd w:val="clear" w:color="auto" w:fill="FFFFFF" w:themeFill="background1"/>
        <w:spacing w:after="300"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pt"/>
        </w:rPr>
      </w:pPr>
      <w:r w:rsidRPr="008578D9">
        <w:rPr>
          <w:rFonts w:ascii="Times New Roman" w:eastAsia="Calibri" w:hAnsi="Times New Roman" w:cs="Times New Roman"/>
          <w:sz w:val="24"/>
          <w:szCs w:val="24"/>
        </w:rPr>
        <w:t xml:space="preserve">III - </w:t>
      </w:r>
      <w:r w:rsidR="0037436A">
        <w:rPr>
          <w:rFonts w:ascii="Times New Roman" w:eastAsia="Calibri" w:hAnsi="Times New Roman" w:cs="Times New Roman"/>
          <w:sz w:val="24"/>
          <w:szCs w:val="24"/>
        </w:rPr>
        <w:t>C</w:t>
      </w:r>
      <w:r w:rsidRPr="008578D9">
        <w:rPr>
          <w:rFonts w:ascii="Times New Roman" w:eastAsia="Calibri" w:hAnsi="Times New Roman" w:cs="Times New Roman"/>
          <w:sz w:val="24"/>
          <w:szCs w:val="24"/>
        </w:rPr>
        <w:t>inco por cento para pessoas com deficiência.</w:t>
      </w:r>
    </w:p>
    <w:p w14:paraId="5466EAD1" w14:textId="77777777" w:rsidR="000E695D" w:rsidRPr="008D6913" w:rsidRDefault="000E695D" w:rsidP="001222B9">
      <w:pPr>
        <w:spacing w:after="0" w:line="276" w:lineRule="auto"/>
        <w:ind w:right="25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pt"/>
        </w:rPr>
      </w:pPr>
    </w:p>
    <w:sectPr w:rsidR="000E695D" w:rsidRPr="008D6913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A43E5" w14:textId="77777777" w:rsidR="00322FE6" w:rsidRDefault="00322FE6" w:rsidP="00A62F19">
      <w:pPr>
        <w:spacing w:after="0" w:line="240" w:lineRule="auto"/>
      </w:pPr>
      <w:r>
        <w:separator/>
      </w:r>
    </w:p>
  </w:endnote>
  <w:endnote w:type="continuationSeparator" w:id="0">
    <w:p w14:paraId="105848FC" w14:textId="77777777" w:rsidR="00322FE6" w:rsidRDefault="00322FE6" w:rsidP="00A62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A8FE1" w14:textId="19732967" w:rsidR="00A62F19" w:rsidRPr="00EE5B7C" w:rsidRDefault="00EE5B7C" w:rsidP="00EE5B7C">
    <w:pPr>
      <w:pStyle w:val="Rodap"/>
    </w:pPr>
    <w:r>
      <w:rPr>
        <w:noProof/>
      </w:rPr>
      <w:drawing>
        <wp:inline distT="0" distB="0" distL="0" distR="0" wp14:anchorId="72080E09" wp14:editId="00022FA6">
          <wp:extent cx="478563" cy="480695"/>
          <wp:effectExtent l="0" t="0" r="0" b="0"/>
          <wp:docPr id="2609842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98425" name="Imagem 2609842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17" t="32585" r="18489" b="31315"/>
                  <a:stretch/>
                </pic:blipFill>
                <pic:spPr bwMode="auto">
                  <a:xfrm flipH="1">
                    <a:off x="0" y="0"/>
                    <a:ext cx="492643" cy="4948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10864" w14:textId="77777777" w:rsidR="00322FE6" w:rsidRDefault="00322FE6" w:rsidP="00A62F19">
      <w:pPr>
        <w:spacing w:after="0" w:line="240" w:lineRule="auto"/>
      </w:pPr>
      <w:r>
        <w:separator/>
      </w:r>
    </w:p>
  </w:footnote>
  <w:footnote w:type="continuationSeparator" w:id="0">
    <w:p w14:paraId="6B360C14" w14:textId="77777777" w:rsidR="00322FE6" w:rsidRDefault="00322FE6" w:rsidP="00A62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1AF7B" w14:textId="00925744" w:rsidR="00A62F19" w:rsidRDefault="00EE5B7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D4DAA7" wp14:editId="092A8D1F">
          <wp:simplePos x="0" y="0"/>
          <wp:positionH relativeFrom="column">
            <wp:posOffset>619125</wp:posOffset>
          </wp:positionH>
          <wp:positionV relativeFrom="paragraph">
            <wp:posOffset>-285750</wp:posOffset>
          </wp:positionV>
          <wp:extent cx="705485" cy="676275"/>
          <wp:effectExtent l="0" t="0" r="0" b="9525"/>
          <wp:wrapSquare wrapText="bothSides"/>
          <wp:docPr id="171836169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8361690" name="Imagem 171836169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28" t="32817" r="17072" b="32257"/>
                  <a:stretch/>
                </pic:blipFill>
                <pic:spPr bwMode="auto">
                  <a:xfrm>
                    <a:off x="0" y="0"/>
                    <a:ext cx="705485" cy="67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2F19">
      <w:rPr>
        <w:noProof/>
      </w:rPr>
      <w:drawing>
        <wp:anchor distT="0" distB="0" distL="114300" distR="114300" simplePos="0" relativeHeight="251658240" behindDoc="1" locked="0" layoutInCell="1" allowOverlap="1" wp14:anchorId="4D6ECE05" wp14:editId="4497E388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51913" cy="10678602"/>
          <wp:effectExtent l="0" t="0" r="0" b="0"/>
          <wp:wrapNone/>
          <wp:docPr id="144751216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512161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913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E0628"/>
    <w:multiLevelType w:val="hybridMultilevel"/>
    <w:tmpl w:val="FE4E97CE"/>
    <w:lvl w:ilvl="0" w:tplc="764CBD7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825128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6CCA7A"/>
    <w:rsid w:val="0000640D"/>
    <w:rsid w:val="000E695D"/>
    <w:rsid w:val="001222B9"/>
    <w:rsid w:val="00176DC1"/>
    <w:rsid w:val="00230A01"/>
    <w:rsid w:val="00253C02"/>
    <w:rsid w:val="00322FE6"/>
    <w:rsid w:val="00365386"/>
    <w:rsid w:val="0037436A"/>
    <w:rsid w:val="003C593D"/>
    <w:rsid w:val="004F1BC8"/>
    <w:rsid w:val="00626824"/>
    <w:rsid w:val="006535D2"/>
    <w:rsid w:val="0067242E"/>
    <w:rsid w:val="006864AB"/>
    <w:rsid w:val="00736FE6"/>
    <w:rsid w:val="007B1D47"/>
    <w:rsid w:val="00804A44"/>
    <w:rsid w:val="0081179E"/>
    <w:rsid w:val="00832CB8"/>
    <w:rsid w:val="008578D9"/>
    <w:rsid w:val="008D6913"/>
    <w:rsid w:val="00925423"/>
    <w:rsid w:val="009E186B"/>
    <w:rsid w:val="00A62F19"/>
    <w:rsid w:val="00A97358"/>
    <w:rsid w:val="00AA5F7C"/>
    <w:rsid w:val="00AE1F10"/>
    <w:rsid w:val="00BD7DE6"/>
    <w:rsid w:val="00BF1B8D"/>
    <w:rsid w:val="00C72A9D"/>
    <w:rsid w:val="00C8055D"/>
    <w:rsid w:val="00CF2471"/>
    <w:rsid w:val="00D11A26"/>
    <w:rsid w:val="00D90296"/>
    <w:rsid w:val="00DF5E82"/>
    <w:rsid w:val="00E21D69"/>
    <w:rsid w:val="00ED49A4"/>
    <w:rsid w:val="00ED5FF9"/>
    <w:rsid w:val="00EE5B7C"/>
    <w:rsid w:val="086390F7"/>
    <w:rsid w:val="0D2FB2F9"/>
    <w:rsid w:val="10F2A17D"/>
    <w:rsid w:val="126CCA7A"/>
    <w:rsid w:val="1490BE37"/>
    <w:rsid w:val="281A2B66"/>
    <w:rsid w:val="2C1762A9"/>
    <w:rsid w:val="37E54CBE"/>
    <w:rsid w:val="393354BC"/>
    <w:rsid w:val="404D1718"/>
    <w:rsid w:val="4419E150"/>
    <w:rsid w:val="4450BDF1"/>
    <w:rsid w:val="4A9F584B"/>
    <w:rsid w:val="58424072"/>
    <w:rsid w:val="5D29B99D"/>
    <w:rsid w:val="60FD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6CCA7A"/>
  <w15:chartTrackingRefBased/>
  <w15:docId w15:val="{7B3F69DF-4B37-4B64-80E1-7DFCDA4D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BD7DE6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E21D69"/>
    <w:rPr>
      <w:b/>
      <w:bCs/>
    </w:rPr>
  </w:style>
  <w:style w:type="paragraph" w:customStyle="1" w:styleId="textocentralizado">
    <w:name w:val="texto_centralizado"/>
    <w:basedOn w:val="Normal"/>
    <w:rsid w:val="00E21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F247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62F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2F19"/>
  </w:style>
  <w:style w:type="paragraph" w:styleId="Rodap">
    <w:name w:val="footer"/>
    <w:basedOn w:val="Normal"/>
    <w:link w:val="RodapChar"/>
    <w:uiPriority w:val="99"/>
    <w:unhideWhenUsed/>
    <w:rsid w:val="00A62F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2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D27158-9CC1-4385-9A76-537CAF60F56A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0FD11D3C-5AD4-4643-B4D2-F14917BE9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0FBB08-09E5-4667-A4C0-517EA54553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159</Words>
  <Characters>860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Vitoria Baumgratz</cp:lastModifiedBy>
  <cp:revision>33</cp:revision>
  <dcterms:created xsi:type="dcterms:W3CDTF">2024-04-05T19:28:00Z</dcterms:created>
  <dcterms:modified xsi:type="dcterms:W3CDTF">2024-07-29T19:48:00Z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